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ABF" w:rsidRPr="00A3565D" w:rsidRDefault="00581ABF" w:rsidP="00581A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</w:t>
      </w:r>
      <w:r w:rsidR="00F67D9B" w:rsidRPr="00A3565D">
        <w:rPr>
          <w:rFonts w:asciiTheme="minorHAnsi" w:hAnsiTheme="minorHAnsi" w:cstheme="minorHAnsi"/>
          <w:sz w:val="20"/>
          <w:szCs w:val="20"/>
        </w:rPr>
        <w:t>Drawno</w:t>
      </w:r>
      <w:r w:rsidRPr="00A3565D">
        <w:rPr>
          <w:rFonts w:asciiTheme="minorHAnsi" w:hAnsiTheme="minorHAnsi" w:cstheme="minorHAnsi"/>
          <w:sz w:val="20"/>
          <w:szCs w:val="20"/>
        </w:rPr>
        <w:t>, dnia…………………………</w:t>
      </w:r>
    </w:p>
    <w:p w:rsidR="00581ABF" w:rsidRPr="00A3565D" w:rsidRDefault="00581ABF" w:rsidP="00581A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81ABF" w:rsidRPr="00A3565D" w:rsidRDefault="00581ABF" w:rsidP="00581A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3565D">
        <w:rPr>
          <w:rFonts w:asciiTheme="minorHAnsi" w:hAnsiTheme="minorHAnsi" w:cstheme="minorHAnsi"/>
          <w:b/>
          <w:bCs/>
          <w:sz w:val="20"/>
          <w:szCs w:val="20"/>
        </w:rPr>
        <w:t>WNIOSKODAWCA</w:t>
      </w:r>
    </w:p>
    <w:p w:rsidR="00581ABF" w:rsidRPr="00A3565D" w:rsidRDefault="00581ABF" w:rsidP="00581A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>Imię i nazwisko właściciela/opiekuna zwierzęcia</w:t>
      </w:r>
    </w:p>
    <w:p w:rsidR="00581ABF" w:rsidRPr="00A3565D" w:rsidRDefault="00581ABF" w:rsidP="00581A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  <w:r w:rsidRPr="00A3565D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A3565D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A3565D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…………………………………………………………………</w:t>
      </w:r>
      <w:r w:rsidRPr="00A3565D">
        <w:rPr>
          <w:rFonts w:asciiTheme="minorHAnsi" w:hAnsiTheme="minorHAnsi" w:cstheme="minorHAnsi"/>
          <w:sz w:val="20"/>
          <w:szCs w:val="20"/>
          <w:lang w:val="de-DE"/>
        </w:rPr>
        <w:br/>
        <w:t>Telefon ………………………………………………………………</w:t>
      </w:r>
    </w:p>
    <w:p w:rsidR="00581ABF" w:rsidRPr="00A3565D" w:rsidRDefault="00581ABF" w:rsidP="00581ABF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581ABF" w:rsidRPr="00A3565D" w:rsidRDefault="00581ABF" w:rsidP="00581ABF">
      <w:pPr>
        <w:keepNext/>
        <w:spacing w:after="0" w:line="240" w:lineRule="auto"/>
        <w:jc w:val="center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581ABF" w:rsidRPr="00A3565D" w:rsidRDefault="00581ABF" w:rsidP="00581ABF">
      <w:pPr>
        <w:keepNext/>
        <w:spacing w:after="0" w:line="240" w:lineRule="auto"/>
        <w:jc w:val="center"/>
        <w:outlineLvl w:val="0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A3565D">
        <w:rPr>
          <w:rFonts w:asciiTheme="minorHAnsi" w:eastAsia="Arial Unicode MS" w:hAnsiTheme="minorHAnsi" w:cstheme="minorHAnsi"/>
          <w:b/>
          <w:bCs/>
          <w:sz w:val="20"/>
          <w:szCs w:val="20"/>
        </w:rPr>
        <w:t>WNIOSEK</w:t>
      </w:r>
    </w:p>
    <w:p w:rsidR="00581ABF" w:rsidRPr="00A3565D" w:rsidRDefault="00581ABF" w:rsidP="00581AB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581ABF" w:rsidRPr="00A3565D" w:rsidRDefault="00581ABF" w:rsidP="00581ABF">
      <w:pPr>
        <w:spacing w:after="20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>Zwracam się o sfinansowanie zabiegu sterylizacji/kastracji* psa/kota*, którego jestem właścicielem/opiekunem</w:t>
      </w:r>
      <w:r w:rsidR="001C4A13" w:rsidRPr="00A3565D">
        <w:rPr>
          <w:rFonts w:asciiTheme="minorHAnsi" w:hAnsiTheme="minorHAnsi" w:cstheme="minorHAnsi"/>
          <w:sz w:val="20"/>
          <w:szCs w:val="20"/>
        </w:rPr>
        <w:t>*</w:t>
      </w:r>
      <w:r w:rsidRPr="00A3565D">
        <w:rPr>
          <w:rFonts w:asciiTheme="minorHAnsi" w:hAnsiTheme="minorHAnsi" w:cstheme="minorHAnsi"/>
          <w:sz w:val="20"/>
          <w:szCs w:val="20"/>
        </w:rPr>
        <w:t>.</w:t>
      </w:r>
    </w:p>
    <w:p w:rsidR="00581ABF" w:rsidRPr="00A3565D" w:rsidRDefault="00581ABF" w:rsidP="00581A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  <w:u w:val="single"/>
        </w:rPr>
        <w:t xml:space="preserve">Informacje o posiadanym zwierzęciu: </w:t>
      </w:r>
      <w:r w:rsidRPr="00A3565D">
        <w:rPr>
          <w:rFonts w:asciiTheme="minorHAnsi" w:hAnsiTheme="minorHAnsi" w:cstheme="minorHAnsi"/>
          <w:sz w:val="20"/>
          <w:szCs w:val="20"/>
        </w:rPr>
        <w:br/>
        <w:t>1. Gatunek zwierzęcia: pies / kot*</w:t>
      </w:r>
      <w:r w:rsidRPr="00A3565D">
        <w:rPr>
          <w:rFonts w:asciiTheme="minorHAnsi" w:hAnsiTheme="minorHAnsi" w:cstheme="minorHAnsi"/>
          <w:sz w:val="20"/>
          <w:szCs w:val="20"/>
        </w:rPr>
        <w:br/>
        <w:t>2. Rasa .............................</w:t>
      </w:r>
      <w:r w:rsidR="00C41720" w:rsidRPr="00A3565D">
        <w:rPr>
          <w:rFonts w:asciiTheme="minorHAnsi" w:hAnsiTheme="minorHAnsi" w:cstheme="minorHAnsi"/>
          <w:sz w:val="20"/>
          <w:szCs w:val="20"/>
        </w:rPr>
        <w:t>.........................</w:t>
      </w:r>
      <w:r w:rsidRPr="00A3565D">
        <w:rPr>
          <w:rFonts w:asciiTheme="minorHAnsi" w:hAnsiTheme="minorHAnsi" w:cstheme="minorHAnsi"/>
          <w:sz w:val="20"/>
          <w:szCs w:val="20"/>
        </w:rPr>
        <w:br/>
        <w:t>3. Wiek ......................................................</w:t>
      </w:r>
    </w:p>
    <w:p w:rsidR="00581ABF" w:rsidRPr="00A3565D" w:rsidRDefault="00581ABF" w:rsidP="00581A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  <w:lang w:eastAsia="pl-PL"/>
        </w:rPr>
        <w:t>4. Płeć</w:t>
      </w:r>
      <w:r w:rsidRPr="00A3565D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</w:t>
      </w:r>
      <w:r w:rsidR="00C41720" w:rsidRPr="00A3565D">
        <w:rPr>
          <w:rFonts w:asciiTheme="minorHAnsi" w:hAnsiTheme="minorHAnsi" w:cstheme="minorHAnsi"/>
          <w:sz w:val="20"/>
          <w:szCs w:val="20"/>
        </w:rPr>
        <w:t xml:space="preserve"> </w:t>
      </w:r>
      <w:r w:rsidRPr="00A3565D">
        <w:rPr>
          <w:rFonts w:asciiTheme="minorHAnsi" w:hAnsiTheme="minorHAnsi" w:cstheme="minorHAnsi"/>
          <w:sz w:val="20"/>
          <w:szCs w:val="20"/>
        </w:rPr>
        <w:br/>
        <w:t>5. Miejsce przebywania zwierzęcia…………………………………………………………………………………………</w:t>
      </w:r>
    </w:p>
    <w:p w:rsidR="00581ABF" w:rsidRPr="00A3565D" w:rsidRDefault="00581ABF" w:rsidP="00581ABF">
      <w:pPr>
        <w:pStyle w:val="Akapitzlist"/>
        <w:keepNext/>
        <w:numPr>
          <w:ilvl w:val="0"/>
          <w:numId w:val="5"/>
        </w:numPr>
        <w:tabs>
          <w:tab w:val="left" w:pos="709"/>
        </w:tabs>
        <w:spacing w:before="60" w:after="0" w:line="240" w:lineRule="auto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 xml:space="preserve">Oświadczam, że pies/kot*, którego zamierzam poddać zabiegowi sterylizacji/kastracji przebywa na terenie Gminy </w:t>
      </w:r>
      <w:r w:rsidR="00F67D9B" w:rsidRPr="00A3565D">
        <w:rPr>
          <w:rFonts w:asciiTheme="minorHAnsi" w:hAnsiTheme="minorHAnsi" w:cstheme="minorHAnsi"/>
          <w:sz w:val="20"/>
          <w:szCs w:val="20"/>
        </w:rPr>
        <w:t>Drawno</w:t>
      </w:r>
      <w:r w:rsidRPr="00A3565D">
        <w:rPr>
          <w:rFonts w:asciiTheme="minorHAnsi" w:hAnsiTheme="minorHAnsi" w:cstheme="minorHAnsi"/>
          <w:sz w:val="20"/>
          <w:szCs w:val="20"/>
        </w:rPr>
        <w:t xml:space="preserve"> oraz że jestem właścicielem/opiekunem tego zwierzęcia domowego (właściciel to osoba będąca mieszkańcem Gminy, będąca faktycznym opiekunem psa lub kota przebywającego wraz z człowiekiem w jego domu lub innym odpowiednim pomieszczeniu, a wykonanie zabiegu sterylizacji/kastracji nie jest związane z ewentualnie prowadzoną przez niego działalnością gospodarczą).</w:t>
      </w:r>
    </w:p>
    <w:p w:rsidR="00581ABF" w:rsidRPr="00A3565D" w:rsidRDefault="00581ABF" w:rsidP="00581AB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581ABF" w:rsidRPr="00A3565D" w:rsidRDefault="00581ABF" w:rsidP="00581AB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>Wyrażam wolę wykonania zabiegu i trwałego oznakowania zwierzęcia przez lekarza weterynarii wraz z wpisaniem zwierzęcia do Międzynarodowej bazy Danych SAFE-ANIMAL.</w:t>
      </w:r>
    </w:p>
    <w:p w:rsidR="00581ABF" w:rsidRPr="00A3565D" w:rsidRDefault="00581ABF" w:rsidP="00581AB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81ABF" w:rsidRPr="00A3565D" w:rsidRDefault="00581ABF" w:rsidP="00581AB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3565D">
        <w:rPr>
          <w:rFonts w:asciiTheme="minorHAnsi" w:hAnsiTheme="minorHAnsi" w:cstheme="minorHAnsi"/>
          <w:sz w:val="20"/>
          <w:szCs w:val="20"/>
        </w:rPr>
        <w:t xml:space="preserve">Zobowiązuję się do szczególnej opieki nad zwierzęciem w okresie </w:t>
      </w:r>
      <w:proofErr w:type="spellStart"/>
      <w:r w:rsidRPr="00A3565D">
        <w:rPr>
          <w:rFonts w:asciiTheme="minorHAnsi" w:hAnsiTheme="minorHAnsi" w:cstheme="minorHAnsi"/>
          <w:sz w:val="20"/>
          <w:szCs w:val="20"/>
        </w:rPr>
        <w:t>pozabiegowym</w:t>
      </w:r>
      <w:proofErr w:type="spellEnd"/>
      <w:r w:rsidRPr="00A3565D">
        <w:rPr>
          <w:rFonts w:asciiTheme="minorHAnsi" w:hAnsiTheme="minorHAnsi" w:cstheme="minorHAnsi"/>
          <w:sz w:val="20"/>
          <w:szCs w:val="20"/>
        </w:rPr>
        <w:t>.</w:t>
      </w:r>
    </w:p>
    <w:p w:rsidR="00581ABF" w:rsidRPr="00A3565D" w:rsidRDefault="00581ABF" w:rsidP="00581AB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581ABF" w:rsidRPr="00A3565D" w:rsidRDefault="00581ABF" w:rsidP="00581A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3565D">
        <w:rPr>
          <w:rFonts w:asciiTheme="minorHAnsi" w:hAnsiTheme="minorHAnsi" w:cstheme="minorHAnsi"/>
          <w:sz w:val="20"/>
          <w:szCs w:val="20"/>
        </w:rPr>
        <w:t xml:space="preserve">Akceptuję warunki finansowania zabiegu przez Gminę </w:t>
      </w:r>
      <w:r w:rsidR="00F67D9B" w:rsidRPr="00A3565D">
        <w:rPr>
          <w:rFonts w:asciiTheme="minorHAnsi" w:hAnsiTheme="minorHAnsi" w:cstheme="minorHAnsi"/>
          <w:sz w:val="20"/>
          <w:szCs w:val="20"/>
        </w:rPr>
        <w:t xml:space="preserve">Drawno 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>wynikające</w:t>
      </w:r>
      <w:r w:rsidR="00F67D9B"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A3565D">
        <w:rPr>
          <w:rFonts w:asciiTheme="minorHAnsi" w:hAnsiTheme="minorHAnsi" w:cstheme="minorHAnsi"/>
          <w:sz w:val="20"/>
          <w:szCs w:val="20"/>
        </w:rPr>
        <w:t xml:space="preserve">Programu opieki nad zwierzętami bezdomnymi oraz zapobiegania bezdomności zwierząt na terenie Gminy </w:t>
      </w:r>
      <w:r w:rsidR="00F67D9B" w:rsidRPr="00A3565D">
        <w:rPr>
          <w:rFonts w:asciiTheme="minorHAnsi" w:hAnsiTheme="minorHAnsi" w:cstheme="minorHAnsi"/>
          <w:sz w:val="20"/>
          <w:szCs w:val="20"/>
        </w:rPr>
        <w:t>Drawno</w:t>
      </w:r>
      <w:r w:rsidRPr="00A3565D">
        <w:rPr>
          <w:rFonts w:asciiTheme="minorHAnsi" w:hAnsiTheme="minorHAnsi" w:cstheme="minorHAnsi"/>
          <w:sz w:val="20"/>
          <w:szCs w:val="20"/>
        </w:rPr>
        <w:t xml:space="preserve"> na rok 202</w:t>
      </w:r>
      <w:r w:rsidR="00F67D9B" w:rsidRPr="00A3565D">
        <w:rPr>
          <w:rFonts w:asciiTheme="minorHAnsi" w:hAnsiTheme="minorHAnsi" w:cstheme="minorHAnsi"/>
          <w:sz w:val="20"/>
          <w:szCs w:val="20"/>
        </w:rPr>
        <w:t>3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:rsidR="00581ABF" w:rsidRPr="00A3565D" w:rsidRDefault="00581ABF" w:rsidP="00581AB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DA2F35" w:rsidRPr="00A3565D" w:rsidRDefault="006E2BE6" w:rsidP="00DA2F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3565D">
        <w:rPr>
          <w:rFonts w:asciiTheme="minorHAnsi" w:hAnsiTheme="minorHAnsi" w:cstheme="minorHAnsi"/>
          <w:sz w:val="20"/>
          <w:szCs w:val="20"/>
          <w:lang w:eastAsia="pl-PL"/>
        </w:rPr>
        <w:t>Fundacja ZWIERZ może</w:t>
      </w:r>
      <w:r w:rsidR="00DA2F35"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 skontaktować się z Panią/Panem w sprawie 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zweryfikowania </w:t>
      </w:r>
      <w:r w:rsidR="00DA2F35" w:rsidRPr="00A3565D">
        <w:rPr>
          <w:rFonts w:asciiTheme="minorHAnsi" w:hAnsiTheme="minorHAnsi" w:cstheme="minorHAnsi"/>
          <w:sz w:val="20"/>
          <w:szCs w:val="20"/>
          <w:lang w:eastAsia="pl-PL"/>
        </w:rPr>
        <w:t>realizacji Akcji Kastracji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>!, w której bierze Pani/Pan udział.</w:t>
      </w:r>
    </w:p>
    <w:p w:rsidR="00A3565D" w:rsidRPr="00A3565D" w:rsidRDefault="00A3565D" w:rsidP="00A3565D">
      <w:pPr>
        <w:pStyle w:val="Akapitzlis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3565D" w:rsidRPr="000A4DEA" w:rsidRDefault="00A3565D" w:rsidP="00DA2F35">
      <w:pPr>
        <w:pStyle w:val="Bodytext30"/>
        <w:numPr>
          <w:ilvl w:val="0"/>
          <w:numId w:val="5"/>
        </w:numPr>
        <w:shd w:val="clear" w:color="auto" w:fill="auto"/>
        <w:spacing w:before="12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0A4DEA">
        <w:rPr>
          <w:rFonts w:cstheme="minorHAnsi"/>
          <w:b w:val="0"/>
          <w:bCs w:val="0"/>
          <w:sz w:val="20"/>
          <w:szCs w:val="20"/>
        </w:rPr>
        <w:t xml:space="preserve">Podczas składania wniosku należy </w:t>
      </w:r>
      <w:r w:rsidRPr="000A4DEA">
        <w:rPr>
          <w:rFonts w:cstheme="minorHAnsi"/>
          <w:b w:val="0"/>
          <w:bCs w:val="0"/>
          <w:sz w:val="20"/>
          <w:szCs w:val="20"/>
        </w:rPr>
        <w:t>okaza</w:t>
      </w:r>
      <w:r w:rsidRPr="000A4DEA">
        <w:rPr>
          <w:rFonts w:cstheme="minorHAnsi"/>
          <w:b w:val="0"/>
          <w:bCs w:val="0"/>
          <w:sz w:val="20"/>
          <w:szCs w:val="20"/>
        </w:rPr>
        <w:t>ć</w:t>
      </w:r>
      <w:r w:rsidRPr="000A4DEA">
        <w:rPr>
          <w:rFonts w:cstheme="minorHAnsi"/>
          <w:b w:val="0"/>
          <w:bCs w:val="0"/>
          <w:sz w:val="20"/>
          <w:szCs w:val="20"/>
        </w:rPr>
        <w:t xml:space="preserve"> przez właściciela/opiekuna zwierzęcia dowodu tożsamości oraz</w:t>
      </w:r>
      <w:r w:rsidRPr="000A4DEA">
        <w:rPr>
          <w:rFonts w:cstheme="minorHAnsi"/>
          <w:b w:val="0"/>
          <w:bCs w:val="0"/>
          <w:sz w:val="20"/>
          <w:szCs w:val="20"/>
        </w:rPr>
        <w:t xml:space="preserve"> </w:t>
      </w:r>
      <w:r w:rsidRPr="000A4DEA">
        <w:rPr>
          <w:rFonts w:cstheme="minorHAnsi"/>
          <w:b w:val="0"/>
          <w:bCs w:val="0"/>
          <w:sz w:val="20"/>
          <w:szCs w:val="20"/>
        </w:rPr>
        <w:t>książeczk</w:t>
      </w:r>
      <w:r w:rsidRPr="000A4DEA">
        <w:rPr>
          <w:rFonts w:cstheme="minorHAnsi"/>
          <w:b w:val="0"/>
          <w:bCs w:val="0"/>
          <w:sz w:val="20"/>
          <w:szCs w:val="20"/>
        </w:rPr>
        <w:t>ę</w:t>
      </w:r>
      <w:r w:rsidRPr="000A4DEA">
        <w:rPr>
          <w:rFonts w:cstheme="minorHAnsi"/>
          <w:b w:val="0"/>
          <w:bCs w:val="0"/>
          <w:sz w:val="20"/>
          <w:szCs w:val="20"/>
        </w:rPr>
        <w:t xml:space="preserve"> zdrowia zwierzęcia lub paszportu bądź innego dokumentu potwierdzającego prawo do zwierzęcia, zaś w przypadku psów dodatkowo ważnego zaświadczenia o zaszczepieniu przeciwko wściekliźnie lub aktualnego wpisu w książęce szczepień</w:t>
      </w:r>
      <w:r w:rsidR="0097784B" w:rsidRPr="000A4DEA">
        <w:rPr>
          <w:rFonts w:cstheme="minorHAnsi"/>
          <w:b w:val="0"/>
          <w:bCs w:val="0"/>
          <w:sz w:val="20"/>
          <w:szCs w:val="20"/>
        </w:rPr>
        <w:t>.</w:t>
      </w:r>
    </w:p>
    <w:p w:rsidR="000A4DEA" w:rsidRDefault="000A4DEA" w:rsidP="000A4DEA">
      <w:pPr>
        <w:pStyle w:val="Akapitzlist"/>
        <w:rPr>
          <w:rFonts w:cstheme="minorHAnsi"/>
          <w:sz w:val="20"/>
          <w:szCs w:val="20"/>
          <w:lang w:eastAsia="pl-PL"/>
        </w:rPr>
      </w:pPr>
    </w:p>
    <w:p w:rsidR="000A4DEA" w:rsidRPr="00A3565D" w:rsidRDefault="000A4DEA" w:rsidP="000A4D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3565D">
        <w:rPr>
          <w:rFonts w:asciiTheme="minorHAnsi" w:hAnsiTheme="minorHAnsi" w:cstheme="minorHAnsi"/>
          <w:iCs/>
          <w:sz w:val="20"/>
          <w:szCs w:val="20"/>
        </w:rPr>
        <w:t xml:space="preserve">Zgodnie z art. 233 § 1 </w:t>
      </w:r>
      <w:r w:rsidRPr="00A3565D">
        <w:rPr>
          <w:rFonts w:asciiTheme="minorHAnsi" w:hAnsiTheme="minorHAnsi" w:cstheme="minorHAnsi"/>
          <w:sz w:val="20"/>
          <w:szCs w:val="20"/>
          <w:lang w:eastAsia="pl-PL"/>
        </w:rPr>
        <w:t xml:space="preserve">ustawy z dnia 06.06.1997 Kodeks karny </w:t>
      </w:r>
      <w:r w:rsidRPr="00A3565D">
        <w:rPr>
          <w:rFonts w:asciiTheme="minorHAnsi" w:hAnsiTheme="minorHAnsi" w:cstheme="minorHAnsi"/>
          <w:iCs/>
          <w:sz w:val="20"/>
          <w:szCs w:val="20"/>
        </w:rPr>
        <w:t>oświadczam, że jestem świadomy/a odpowiedzialności karnej za złożenie fałszywego oświadczenia.</w:t>
      </w:r>
    </w:p>
    <w:p w:rsidR="000A4DEA" w:rsidRPr="000A4DEA" w:rsidRDefault="000A4DEA" w:rsidP="000A4DEA">
      <w:pPr>
        <w:pStyle w:val="Bodytext30"/>
        <w:shd w:val="clear" w:color="auto" w:fill="auto"/>
        <w:spacing w:before="120" w:line="240" w:lineRule="auto"/>
        <w:ind w:left="720"/>
        <w:jc w:val="both"/>
        <w:rPr>
          <w:rFonts w:cstheme="minorHAnsi"/>
          <w:sz w:val="20"/>
          <w:szCs w:val="20"/>
          <w:lang w:eastAsia="pl-PL"/>
        </w:rPr>
      </w:pPr>
    </w:p>
    <w:p w:rsidR="00581ABF" w:rsidRPr="00A3565D" w:rsidRDefault="00581ABF" w:rsidP="00DA2F35">
      <w:pPr>
        <w:rPr>
          <w:rFonts w:asciiTheme="minorHAnsi" w:hAnsiTheme="minorHAnsi" w:cstheme="minorHAnsi"/>
          <w:sz w:val="20"/>
          <w:szCs w:val="20"/>
          <w:lang w:eastAsia="pl-PL"/>
        </w:rPr>
      </w:pPr>
    </w:p>
    <w:p w:rsidR="00581ABF" w:rsidRPr="00A3565D" w:rsidRDefault="00581ABF" w:rsidP="00581ABF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0"/>
          <w:szCs w:val="20"/>
        </w:rPr>
      </w:pPr>
      <w:r w:rsidRPr="00A3565D">
        <w:rPr>
          <w:rFonts w:asciiTheme="minorHAnsi" w:hAnsiTheme="minorHAnsi" w:cstheme="minorHAnsi"/>
          <w:bCs/>
          <w:i/>
          <w:iCs/>
          <w:sz w:val="20"/>
          <w:szCs w:val="20"/>
        </w:rPr>
        <w:t>*</w:t>
      </w:r>
      <w:r w:rsidRPr="00A3565D">
        <w:rPr>
          <w:rFonts w:asciiTheme="minorHAnsi" w:hAnsiTheme="minorHAnsi" w:cstheme="minorHAnsi"/>
          <w:i/>
          <w:iCs/>
          <w:sz w:val="20"/>
          <w:szCs w:val="20"/>
        </w:rPr>
        <w:t xml:space="preserve">niepotrzebne skreślić   </w:t>
      </w:r>
    </w:p>
    <w:p w:rsidR="00581ABF" w:rsidRPr="00A3565D" w:rsidRDefault="00581ABF" w:rsidP="00581ABF">
      <w:pPr>
        <w:spacing w:after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3565D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</w:t>
      </w:r>
    </w:p>
    <w:p w:rsidR="00581ABF" w:rsidRPr="00A3565D" w:rsidRDefault="00581ABF" w:rsidP="00581ABF">
      <w:pPr>
        <w:spacing w:after="0"/>
        <w:ind w:left="5664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A3565D">
        <w:rPr>
          <w:rFonts w:asciiTheme="minorHAnsi" w:hAnsiTheme="minorHAnsi" w:cstheme="minorHAnsi"/>
          <w:i/>
          <w:iCs/>
          <w:sz w:val="18"/>
          <w:szCs w:val="18"/>
        </w:rPr>
        <w:t>(data i podpis wnioskodawcy)</w:t>
      </w:r>
    </w:p>
    <w:p w:rsidR="00581ABF" w:rsidRPr="00A3565D" w:rsidRDefault="00581ABF" w:rsidP="00884A2C">
      <w:pPr>
        <w:spacing w:after="0"/>
        <w:ind w:left="7080"/>
        <w:rPr>
          <w:rFonts w:asciiTheme="minorHAnsi" w:hAnsiTheme="minorHAnsi" w:cstheme="minorHAnsi"/>
          <w:i/>
          <w:iCs/>
          <w:sz w:val="20"/>
          <w:szCs w:val="20"/>
        </w:rPr>
      </w:pPr>
      <w:r w:rsidRPr="00A3565D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84A2C" w:rsidRPr="00A3565D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</w:p>
    <w:p w:rsidR="00581ABF" w:rsidRPr="00A3565D" w:rsidRDefault="00581ABF" w:rsidP="00581A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A3565D">
        <w:rPr>
          <w:rFonts w:asciiTheme="minorHAnsi" w:hAnsiTheme="minorHAnsi" w:cstheme="minorHAnsi"/>
          <w:b/>
          <w:bCs/>
          <w:sz w:val="18"/>
          <w:szCs w:val="16"/>
        </w:rPr>
        <w:t>KLAUZULA INFORMACYJNA</w:t>
      </w:r>
    </w:p>
    <w:p w:rsidR="00581ABF" w:rsidRPr="00A3565D" w:rsidRDefault="00581ABF" w:rsidP="00581A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  <w:szCs w:val="16"/>
        </w:rPr>
      </w:pPr>
    </w:p>
    <w:p w:rsidR="0097784B" w:rsidRPr="00ED3748" w:rsidRDefault="0097784B" w:rsidP="0097784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Zgodnie art. 13 ust. 1 i 2 rozporządzenia Parlamentu Europejskiego i Rady (UE) 2016/679 z dnia</w:t>
      </w:r>
      <w:r w:rsidRPr="00ED3748">
        <w:rPr>
          <w:rFonts w:asciiTheme="minorHAnsi" w:hAnsiTheme="minorHAnsi" w:cstheme="minorHAnsi"/>
          <w:sz w:val="20"/>
          <w:szCs w:val="20"/>
        </w:rPr>
        <w:br/>
        <w:t>27 kwietnia 2016r. w sprawie ochrony osób fizycznych w związku z przetwarzaniem danych osobowych i w sprawie swobodnego przepływu takich danych oraz uchylenia dyrektywy 95/46/WE (Dz. Urz. UE</w:t>
      </w:r>
      <w:r w:rsidRPr="00ED3748">
        <w:rPr>
          <w:rFonts w:asciiTheme="minorHAnsi" w:hAnsiTheme="minorHAnsi" w:cstheme="minorHAnsi"/>
          <w:sz w:val="20"/>
          <w:szCs w:val="20"/>
        </w:rPr>
        <w:br/>
        <w:t>L 119/1 z 4.5.2016r.), dalej RODO, informuję, że:</w:t>
      </w:r>
    </w:p>
    <w:p w:rsidR="0097784B" w:rsidRPr="00ED3748" w:rsidRDefault="0097784B" w:rsidP="0097784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Pani/Pana danych osobowych jest </w:t>
      </w:r>
      <w:r w:rsidRPr="00ED3748">
        <w:rPr>
          <w:rFonts w:asciiTheme="minorHAnsi" w:hAnsiTheme="minorHAnsi" w:cstheme="minorHAnsi"/>
          <w:b/>
          <w:bCs/>
          <w:sz w:val="20"/>
          <w:szCs w:val="20"/>
          <w:lang w:val="pl-PL"/>
        </w:rPr>
        <w:t>Urząd Miejski w Drawnie</w:t>
      </w:r>
      <w:r w:rsidRPr="00ED3748">
        <w:rPr>
          <w:rFonts w:asciiTheme="minorHAnsi" w:hAnsiTheme="minorHAnsi" w:cstheme="minorHAnsi"/>
          <w:sz w:val="20"/>
          <w:szCs w:val="20"/>
          <w:lang w:val="pl-PL"/>
        </w:rPr>
        <w:t xml:space="preserve"> reprezentowany przez </w:t>
      </w:r>
      <w:r w:rsidRPr="00ED3748">
        <w:rPr>
          <w:rFonts w:asciiTheme="minorHAnsi" w:hAnsiTheme="minorHAnsi" w:cstheme="minorHAnsi"/>
          <w:b/>
          <w:bCs/>
          <w:sz w:val="20"/>
          <w:szCs w:val="20"/>
          <w:lang w:val="pl-PL"/>
        </w:rPr>
        <w:t>Burmistrza Drawna</w:t>
      </w:r>
      <w:r w:rsidRPr="00ED3748">
        <w:rPr>
          <w:rFonts w:asciiTheme="minorHAnsi" w:hAnsiTheme="minorHAnsi" w:cstheme="minorHAnsi"/>
          <w:sz w:val="20"/>
          <w:szCs w:val="20"/>
          <w:lang w:val="pl-PL"/>
        </w:rPr>
        <w:t xml:space="preserve"> z siedzibą w Drawnie, ul. Kościelna 3, 73-220 Drawno, tel.: (95) 768 20 31, adres</w:t>
      </w:r>
      <w:r w:rsidRPr="00ED3748">
        <w:rPr>
          <w:rFonts w:asciiTheme="minorHAnsi" w:hAnsiTheme="minorHAnsi" w:cstheme="minorHAnsi"/>
          <w:sz w:val="20"/>
          <w:szCs w:val="20"/>
        </w:rPr>
        <w:t xml:space="preserve"> </w:t>
      </w:r>
      <w:r w:rsidRPr="00ED3748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5" w:history="1">
        <w:r w:rsidRPr="00ED3748">
          <w:rPr>
            <w:rFonts w:asciiTheme="minorHAnsi" w:hAnsiTheme="minorHAnsi" w:cstheme="minorHAnsi"/>
            <w:sz w:val="20"/>
            <w:szCs w:val="20"/>
            <w:lang w:val="en-GB"/>
          </w:rPr>
          <w:t>poczta@drawno.pl</w:t>
        </w:r>
      </w:hyperlink>
      <w:r w:rsidRPr="00ED3748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97784B" w:rsidRPr="00ED3748" w:rsidRDefault="0097784B" w:rsidP="0097784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D3748">
        <w:rPr>
          <w:rFonts w:asciiTheme="minorHAnsi" w:hAnsiTheme="minorHAnsi" w:cstheme="minorHAnsi"/>
          <w:sz w:val="20"/>
          <w:szCs w:val="20"/>
          <w:lang w:val="pl-PL"/>
        </w:rPr>
        <w:t xml:space="preserve">Wyznaczony został Inspektor Ochrony Danych, z którym może Pani/Pan skontaktować się we wszystkich sprawach dotyczących przetwarzania danych osobowych oraz korzystania z praw związanych z przetwarzaniem danych poprzez e-mail: </w:t>
      </w:r>
      <w:hyperlink r:id="rId6" w:history="1">
        <w:r w:rsidRPr="00ED3748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pjackiewicz@drawno.pl</w:t>
        </w:r>
      </w:hyperlink>
      <w:r w:rsidRPr="00ED3748">
        <w:rPr>
          <w:rFonts w:asciiTheme="minorHAnsi" w:hAnsiTheme="minorHAnsi" w:cstheme="minorHAnsi"/>
          <w:sz w:val="20"/>
          <w:szCs w:val="20"/>
          <w:lang w:val="pl-PL"/>
        </w:rPr>
        <w:t>, pod numerem telefonu: 664 773 699 lub pisemnie na adres Administratora danych.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Dane osobowe przetwarzane będą w celu realizacji praw i obowiązków, w szczególności tj.:</w:t>
      </w:r>
    </w:p>
    <w:p w:rsidR="0097784B" w:rsidRPr="00ED3748" w:rsidRDefault="0097784B" w:rsidP="00977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wypełnienia obowiązków prawnych ciążących na Administratorze – wynikających z ustaw kompetencyjnych (szczególnych) (np.: wydawanie decyzji administracyjnych, realizacji zadań publicznych, prowadzenia rejestrów publicznych, wydawania zezwoleń w zakresie zmiany warunków zabudowy, pozwoleń na budowę, prowadzenie ewidencji gruntów i budynków itp.),</w:t>
      </w:r>
    </w:p>
    <w:p w:rsidR="0097784B" w:rsidRPr="00ED3748" w:rsidRDefault="0097784B" w:rsidP="00977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realizacji umów zawartych z kontrahentami Administratora w związku z koniecznością spełnienia ciążących na administratorze obowiązków prawnych (np.: sporządzanie, ewidencjonowanie i przechowywanie dowodów księgowych oraz gdy jest to niezbędne do wykonania umów, których osoba zainteresowana jest stroną),</w:t>
      </w:r>
    </w:p>
    <w:p w:rsidR="0097784B" w:rsidRPr="00ED3748" w:rsidRDefault="0097784B" w:rsidP="009778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w pozostałych przypadkach dane osobowe przetwarzane są wyłącznie na podstawie wcześniej udzielonej zgody w zakresie i celu określonym w treści zgody (np. sprawy dot. rekrutacji pracowników).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 xml:space="preserve">Podstawą prawną przetwarzania danych osobowych jest: </w:t>
      </w:r>
    </w:p>
    <w:p w:rsidR="0097784B" w:rsidRPr="00ED3748" w:rsidRDefault="0097784B" w:rsidP="009778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wypełnienia obowiązków prawnych ciążących na Urzędzie na podstawie przepisów ustawy z dnia 21 sierpnia 1997 roku o ochronie zwierząt,</w:t>
      </w:r>
    </w:p>
    <w:p w:rsidR="0097784B" w:rsidRPr="00ED3748" w:rsidRDefault="0097784B" w:rsidP="009778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umowa zawarta z Administratorem (art. 6 ust.1 lit. b RODO),</w:t>
      </w:r>
    </w:p>
    <w:p w:rsidR="0097784B" w:rsidRPr="00ED3748" w:rsidRDefault="0097784B" w:rsidP="009778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udzielona zgoda na przetwarzanie danych osobowych – np. w celu rekrutacji (art. 6 ust.1 lit. a RODO).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 xml:space="preserve">W związku z przetwarzaniem danych w celach wskazanych w pkt 3 dane osobowe mogą być udostępniane innym odbiorcom lub kategoriom odbiorców danych osobowych na podstawie obowiązujących przepisów prawa. Odbiorcami danych osobowych mogą być w szczególności: </w:t>
      </w:r>
    </w:p>
    <w:p w:rsidR="0097784B" w:rsidRPr="00ED3748" w:rsidRDefault="0097784B" w:rsidP="009778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 (np. podmioty kontrolujące, sądy, policja itp.),</w:t>
      </w:r>
    </w:p>
    <w:p w:rsidR="0097784B" w:rsidRPr="00ED3748" w:rsidRDefault="0097784B" w:rsidP="009778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inne podmioty, które na podstawie stosownych umów podpisanych przez Burmistrza Drawna przetwarzają dane osobowe, dla których Administratorem jest Burmistrz Drawna (np. usługi pocztowe, usługi informatyczne).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Dane osobowe będą przetwarzane przez okres niezbędny do realizacji celu przetwarzania, jednak nie dłużej niż przez czas określony przepisami prawa na podstawie instrukcji kancelaryjnej.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Dane osobowe nie będą podlegały zautomatyzowanemu podejmowaniu decyzji, w tym profilowaniu.</w:t>
      </w:r>
    </w:p>
    <w:p w:rsidR="0097784B" w:rsidRPr="00ED3748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D3748">
        <w:rPr>
          <w:rFonts w:asciiTheme="minorHAnsi" w:hAnsiTheme="minorHAnsi" w:cstheme="minorHAnsi"/>
          <w:sz w:val="20"/>
          <w:szCs w:val="20"/>
        </w:rPr>
        <w:t>Właściciel danych osobowych ma prawo dostępu do treści swoich danych oraz prawo ich sprostowana,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7784B" w:rsidRPr="0097784B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4"/>
          <w:szCs w:val="16"/>
        </w:rPr>
      </w:pPr>
      <w:r w:rsidRPr="0097784B">
        <w:rPr>
          <w:rFonts w:asciiTheme="minorHAnsi" w:hAnsiTheme="minorHAnsi" w:cstheme="minorHAnsi"/>
          <w:sz w:val="20"/>
          <w:szCs w:val="20"/>
        </w:rPr>
        <w:t>W sytuacji, gdy właściciel danych osobowych uzna, że przetwarzanie podanych danych osobowych narusza przepisy RODO posiada prawo do wniesienie skargi do organu nadzorczego w Polsce – Prezesa Urzędu Ochrony Danych Osobowych.</w:t>
      </w:r>
    </w:p>
    <w:p w:rsidR="00581ABF" w:rsidRPr="0097784B" w:rsidRDefault="0097784B" w:rsidP="009778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4"/>
          <w:szCs w:val="16"/>
        </w:rPr>
      </w:pPr>
      <w:r w:rsidRPr="0097784B">
        <w:rPr>
          <w:rFonts w:asciiTheme="minorHAnsi" w:hAnsiTheme="minorHAnsi" w:cstheme="minorHAnsi"/>
          <w:sz w:val="20"/>
          <w:szCs w:val="20"/>
        </w:rPr>
        <w:t>Podanie danych osobowych jest obowiązkowe, w sytuacji gdy przesłankę przetwarzania danych osobowych stanowi przepis prawa lub zawarta między stronami umowa.</w:t>
      </w:r>
    </w:p>
    <w:sectPr w:rsidR="00581ABF" w:rsidRPr="0097784B" w:rsidSect="009778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090"/>
    <w:multiLevelType w:val="hybridMultilevel"/>
    <w:tmpl w:val="62EEA0BC"/>
    <w:lvl w:ilvl="0" w:tplc="C6B6C9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71C"/>
    <w:multiLevelType w:val="hybridMultilevel"/>
    <w:tmpl w:val="C06EEEA2"/>
    <w:lvl w:ilvl="0" w:tplc="4D065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D78D8"/>
    <w:multiLevelType w:val="hybridMultilevel"/>
    <w:tmpl w:val="F8B249FC"/>
    <w:lvl w:ilvl="0" w:tplc="4DDE99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82E8B"/>
    <w:multiLevelType w:val="hybridMultilevel"/>
    <w:tmpl w:val="8F72AFA4"/>
    <w:lvl w:ilvl="0" w:tplc="CAFCAD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E4444"/>
    <w:multiLevelType w:val="hybridMultilevel"/>
    <w:tmpl w:val="657E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811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8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469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400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344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BF"/>
    <w:rsid w:val="000A4DEA"/>
    <w:rsid w:val="001C4A13"/>
    <w:rsid w:val="00257620"/>
    <w:rsid w:val="002A29D1"/>
    <w:rsid w:val="00306745"/>
    <w:rsid w:val="00581ABF"/>
    <w:rsid w:val="006E2BE6"/>
    <w:rsid w:val="00884A2C"/>
    <w:rsid w:val="0097784B"/>
    <w:rsid w:val="00A3565D"/>
    <w:rsid w:val="00C41720"/>
    <w:rsid w:val="00DA2F35"/>
    <w:rsid w:val="00F67D9B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7462"/>
  <w15:chartTrackingRefBased/>
  <w15:docId w15:val="{424F4F53-8D09-4A65-BB33-71FB0BC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ABF"/>
    <w:pPr>
      <w:spacing w:line="254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BF"/>
    <w:pPr>
      <w:ind w:left="720"/>
      <w:contextualSpacing/>
    </w:pPr>
  </w:style>
  <w:style w:type="paragraph" w:customStyle="1" w:styleId="Default">
    <w:name w:val="Default"/>
    <w:rsid w:val="00581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3">
    <w:name w:val="Body text (3)_"/>
    <w:basedOn w:val="Domylnaczcionkaakapitu"/>
    <w:link w:val="Bodytext30"/>
    <w:rsid w:val="00A3565D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3565D"/>
    <w:pPr>
      <w:widowControl w:val="0"/>
      <w:shd w:val="clear" w:color="auto" w:fill="FFFFFF"/>
      <w:spacing w:after="0" w:line="413" w:lineRule="exact"/>
    </w:pPr>
    <w:rPr>
      <w:rFonts w:asciiTheme="minorHAnsi" w:eastAsiaTheme="minorHAnsi" w:hAnsiTheme="minorHAnsi" w:cstheme="minorBidi"/>
      <w:b/>
      <w:bCs/>
    </w:rPr>
  </w:style>
  <w:style w:type="paragraph" w:customStyle="1" w:styleId="Standard">
    <w:name w:val="Standard"/>
    <w:rsid w:val="009778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rsid w:val="009778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ackiewicz@drawno.pl" TargetMode="External"/><Relationship Id="rId5" Type="http://schemas.openxmlformats.org/officeDocument/2006/relationships/hyperlink" Target="mailto:poczta@dr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Głąbicka</dc:creator>
  <cp:keywords/>
  <dc:description/>
  <cp:lastModifiedBy>Marta Kowarska</cp:lastModifiedBy>
  <cp:revision>13</cp:revision>
  <cp:lastPrinted>2023-05-04T10:50:00Z</cp:lastPrinted>
  <dcterms:created xsi:type="dcterms:W3CDTF">2023-01-03T11:38:00Z</dcterms:created>
  <dcterms:modified xsi:type="dcterms:W3CDTF">2023-05-04T10:51:00Z</dcterms:modified>
</cp:coreProperties>
</file>